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256E" w:rsidRPr="004C5FE0" w:rsidRDefault="00EF256E" w:rsidP="00EF256E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bidi="ar-AE"/>
        </w:rPr>
      </w:pPr>
      <w:bookmarkStart w:id="0" w:name="_GoBack"/>
      <w:bookmarkEnd w:id="0"/>
      <w:r w:rsidRPr="004C5FE0">
        <w:rPr>
          <w:rFonts w:ascii="Arial" w:hAnsi="Arial" w:cs="Arial" w:hint="cs"/>
          <w:b/>
          <w:bCs/>
          <w:u w:val="single"/>
          <w:rtl/>
          <w:lang w:bidi="ar-AE"/>
        </w:rPr>
        <w:t>مناقصة</w:t>
      </w:r>
      <w:r w:rsidRPr="004C5FE0">
        <w:rPr>
          <w:rFonts w:ascii="David" w:hAnsi="David" w:cs="David" w:hint="cs"/>
          <w:b/>
          <w:bCs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u w:val="single"/>
          <w:rtl/>
          <w:lang w:bidi="ar-AE"/>
        </w:rPr>
        <w:t>علنية</w:t>
      </w:r>
      <w:r w:rsidRPr="004C5FE0">
        <w:rPr>
          <w:rFonts w:ascii="David" w:hAnsi="David" w:cs="David" w:hint="cs"/>
          <w:b/>
          <w:bCs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u w:val="single"/>
          <w:rtl/>
          <w:lang w:bidi="ar-AE"/>
        </w:rPr>
        <w:t>رقم</w:t>
      </w:r>
      <w:r w:rsidRPr="004C5FE0">
        <w:rPr>
          <w:rFonts w:ascii="David" w:hAnsi="David" w:cs="David" w:hint="cs"/>
          <w:b/>
          <w:bCs/>
          <w:u w:val="single"/>
          <w:rtl/>
          <w:lang w:bidi="ar-AE"/>
        </w:rPr>
        <w:t xml:space="preserve"> 2019/03 </w:t>
      </w:r>
      <w:r w:rsidRPr="004C5FE0">
        <w:rPr>
          <w:rFonts w:ascii="Arial" w:hAnsi="Arial" w:cs="Arial" w:hint="cs"/>
          <w:b/>
          <w:bCs/>
          <w:u w:val="single"/>
          <w:rtl/>
          <w:lang w:bidi="ar-AE"/>
        </w:rPr>
        <w:t>استشارة</w:t>
      </w:r>
      <w:r w:rsidRPr="004C5FE0">
        <w:rPr>
          <w:rFonts w:ascii="David" w:hAnsi="David" w:cs="David" w:hint="cs"/>
          <w:b/>
          <w:bCs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u w:val="single"/>
          <w:rtl/>
          <w:lang w:bidi="ar-AE"/>
        </w:rPr>
        <w:t>لطاقم</w:t>
      </w:r>
      <w:r w:rsidRPr="004C5FE0">
        <w:rPr>
          <w:rFonts w:ascii="David" w:hAnsi="David" w:cs="David" w:hint="cs"/>
          <w:b/>
          <w:bCs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u w:val="single"/>
          <w:rtl/>
          <w:lang w:bidi="ar-AE"/>
        </w:rPr>
        <w:t>الأمن</w:t>
      </w:r>
      <w:r w:rsidRPr="004C5FE0">
        <w:rPr>
          <w:rFonts w:ascii="David" w:hAnsi="David" w:cs="David" w:hint="cs"/>
          <w:b/>
          <w:bCs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u w:val="single"/>
          <w:rtl/>
          <w:lang w:bidi="ar-AE"/>
        </w:rPr>
        <w:t>في</w:t>
      </w:r>
      <w:r w:rsidRPr="004C5FE0">
        <w:rPr>
          <w:rFonts w:ascii="David" w:hAnsi="David" w:cs="David" w:hint="cs"/>
          <w:b/>
          <w:bCs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u w:val="single"/>
          <w:rtl/>
          <w:lang w:bidi="ar-AE"/>
        </w:rPr>
        <w:t>شعبة</w:t>
      </w:r>
      <w:r w:rsidRPr="004C5FE0">
        <w:rPr>
          <w:rFonts w:ascii="David" w:hAnsi="David" w:cs="David" w:hint="cs"/>
          <w:b/>
          <w:bCs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u w:val="single"/>
          <w:rtl/>
          <w:lang w:bidi="ar-AE"/>
        </w:rPr>
        <w:t>الميزانيات</w:t>
      </w:r>
      <w:r w:rsidRPr="004C5FE0">
        <w:rPr>
          <w:rFonts w:ascii="David" w:hAnsi="David" w:cs="David" w:hint="cs"/>
          <w:b/>
          <w:bCs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u w:val="single"/>
          <w:rtl/>
          <w:lang w:bidi="ar-AE"/>
        </w:rPr>
        <w:t>في</w:t>
      </w:r>
      <w:r w:rsidRPr="004C5FE0">
        <w:rPr>
          <w:rFonts w:ascii="David" w:hAnsi="David" w:cs="David" w:hint="cs"/>
          <w:b/>
          <w:bCs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u w:val="single"/>
          <w:rtl/>
          <w:lang w:bidi="ar-AE"/>
        </w:rPr>
        <w:t>وزارة</w:t>
      </w:r>
      <w:r w:rsidRPr="004C5FE0">
        <w:rPr>
          <w:rFonts w:ascii="David" w:hAnsi="David" w:cs="David" w:hint="cs"/>
          <w:b/>
          <w:bCs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u w:val="single"/>
          <w:rtl/>
          <w:lang w:bidi="ar-AE"/>
        </w:rPr>
        <w:t>المالية</w:t>
      </w:r>
    </w:p>
    <w:p w:rsidR="006F690B" w:rsidRPr="004C5FE0" w:rsidRDefault="00907F1B" w:rsidP="00E40B24">
      <w:pPr>
        <w:widowControl w:val="0"/>
        <w:jc w:val="both"/>
        <w:rPr>
          <w:rFonts w:ascii="David" w:hAnsi="David" w:cs="David"/>
        </w:rPr>
      </w:pPr>
      <w:r w:rsidRPr="004C5FE0">
        <w:rPr>
          <w:rFonts w:ascii="Arial" w:hAnsi="Arial" w:cs="Arial" w:hint="cs"/>
          <w:rtl/>
          <w:lang w:bidi="ar-AE"/>
        </w:rPr>
        <w:t>طاقم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الأمن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في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شعبة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الميزانيات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في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وزارة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المالية</w:t>
      </w:r>
      <w:r w:rsidRPr="004C5FE0">
        <w:rPr>
          <w:rFonts w:ascii="David" w:hAnsi="David" w:cs="David" w:hint="cs"/>
          <w:rtl/>
          <w:lang w:bidi="ar-AE"/>
        </w:rPr>
        <w:t xml:space="preserve"> (</w:t>
      </w:r>
      <w:r w:rsidRPr="004C5FE0">
        <w:rPr>
          <w:rFonts w:ascii="Arial" w:hAnsi="Arial" w:cs="Arial" w:hint="cs"/>
          <w:rtl/>
          <w:lang w:bidi="ar-AE"/>
        </w:rPr>
        <w:t>فيما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يلي</w:t>
      </w:r>
      <w:r w:rsidRPr="004C5FE0">
        <w:rPr>
          <w:rFonts w:ascii="David" w:hAnsi="David" w:cs="David" w:hint="cs"/>
          <w:rtl/>
          <w:lang w:bidi="ar-AE"/>
        </w:rPr>
        <w:t xml:space="preserve">- </w:t>
      </w:r>
      <w:r w:rsidRPr="004C5FE0">
        <w:rPr>
          <w:rFonts w:ascii="Arial" w:hAnsi="Arial" w:cs="Arial" w:hint="cs"/>
          <w:b/>
          <w:bCs/>
          <w:rtl/>
          <w:lang w:bidi="ar-AE"/>
        </w:rPr>
        <w:t>صاحب</w:t>
      </w:r>
      <w:r w:rsidRPr="004C5FE0">
        <w:rPr>
          <w:rFonts w:ascii="David" w:hAnsi="David" w:cs="David" w:hint="cs"/>
          <w:b/>
          <w:bCs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rtl/>
          <w:lang w:bidi="ar-AE"/>
        </w:rPr>
        <w:t>الدعوة</w:t>
      </w:r>
      <w:r w:rsidRPr="004C5FE0">
        <w:rPr>
          <w:rFonts w:ascii="David" w:hAnsi="David" w:cs="David" w:hint="cs"/>
          <w:rtl/>
          <w:lang w:bidi="ar-AE"/>
        </w:rPr>
        <w:t xml:space="preserve">) </w:t>
      </w:r>
      <w:r w:rsidRPr="004C5FE0">
        <w:rPr>
          <w:rFonts w:ascii="Arial" w:hAnsi="Arial" w:cs="Arial" w:hint="cs"/>
          <w:rtl/>
          <w:lang w:bidi="ar-AE"/>
        </w:rPr>
        <w:t>يدعو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بواسطة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هذا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الإعلان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الهيئات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التي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تعمل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في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مجال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الأمن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في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إسرائيل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والتي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تشمل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على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باحثين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لديهم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الثقافة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المناسبة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والخبرة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المُثبتة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في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جيش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الدفاع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الإسرائيلي</w:t>
      </w:r>
      <w:r w:rsidRPr="004C5FE0">
        <w:rPr>
          <w:rFonts w:ascii="David" w:hAnsi="David" w:cs="David" w:hint="cs"/>
          <w:rtl/>
          <w:lang w:bidi="ar-AE"/>
        </w:rPr>
        <w:t xml:space="preserve"> (</w:t>
      </w:r>
      <w:r w:rsidRPr="004C5FE0">
        <w:rPr>
          <w:rFonts w:ascii="Arial" w:hAnsi="Arial" w:cs="Arial" w:hint="cs"/>
          <w:rtl/>
          <w:lang w:bidi="ar-AE"/>
        </w:rPr>
        <w:t>فيما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يلي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David" w:hAnsi="David" w:cs="David"/>
          <w:rtl/>
          <w:lang w:bidi="ar-AE"/>
        </w:rPr>
        <w:t>–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rtl/>
          <w:lang w:bidi="ar-AE"/>
        </w:rPr>
        <w:t>الموردين</w:t>
      </w:r>
      <w:r w:rsidRPr="004C5FE0">
        <w:rPr>
          <w:rFonts w:ascii="David" w:hAnsi="David" w:cs="David" w:hint="cs"/>
          <w:rtl/>
          <w:lang w:bidi="ar-AE"/>
        </w:rPr>
        <w:t xml:space="preserve">), </w:t>
      </w:r>
      <w:r w:rsidRPr="004C5FE0">
        <w:rPr>
          <w:rFonts w:ascii="Arial" w:hAnsi="Arial" w:cs="Arial" w:hint="cs"/>
          <w:rtl/>
          <w:lang w:bidi="ar-AE"/>
        </w:rPr>
        <w:t>لتقديم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عرض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لمنح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خدمات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استشارة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جارية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وتحرير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أبحاث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لصالح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صاحب</w:t>
      </w:r>
      <w:r w:rsidRPr="004C5FE0">
        <w:rPr>
          <w:rFonts w:ascii="David" w:hAnsi="David" w:cs="David" w:hint="cs"/>
          <w:rtl/>
          <w:lang w:bidi="ar-AE"/>
        </w:rPr>
        <w:t xml:space="preserve"> </w:t>
      </w:r>
      <w:r w:rsidRPr="004C5FE0">
        <w:rPr>
          <w:rFonts w:ascii="Arial" w:hAnsi="Arial" w:cs="Arial" w:hint="cs"/>
          <w:rtl/>
          <w:lang w:bidi="ar-AE"/>
        </w:rPr>
        <w:t>الدعوة</w:t>
      </w:r>
      <w:r w:rsidRPr="004C5FE0">
        <w:rPr>
          <w:rFonts w:ascii="David" w:hAnsi="David" w:cs="David" w:hint="cs"/>
          <w:rtl/>
          <w:lang w:bidi="ar-AE"/>
        </w:rPr>
        <w:t>.</w:t>
      </w:r>
      <w:r w:rsidR="006F690B" w:rsidRPr="004C5FE0">
        <w:rPr>
          <w:rFonts w:ascii="David" w:hAnsi="David" w:cs="David"/>
          <w:rtl/>
        </w:rPr>
        <w:t xml:space="preserve">  </w:t>
      </w:r>
    </w:p>
    <w:p w:rsidR="006F690B" w:rsidRPr="004C5FE0" w:rsidRDefault="00134167" w:rsidP="006F690B">
      <w:pPr>
        <w:pStyle w:val="a3"/>
        <w:numPr>
          <w:ilvl w:val="0"/>
          <w:numId w:val="2"/>
        </w:numPr>
        <w:rPr>
          <w:rFonts w:ascii="David" w:hAnsi="David" w:cs="David"/>
          <w:b/>
          <w:bCs/>
          <w:sz w:val="22"/>
          <w:szCs w:val="22"/>
          <w:u w:val="single"/>
        </w:rPr>
      </w:pPr>
      <w:r w:rsidRPr="004C5FE0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الخدمات</w:t>
      </w:r>
      <w:r w:rsidRPr="004C5FE0">
        <w:rPr>
          <w:rFonts w:ascii="David" w:hAnsi="David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المطلوبة</w:t>
      </w:r>
    </w:p>
    <w:p w:rsidR="00134167" w:rsidRPr="004C5FE0" w:rsidRDefault="00134167" w:rsidP="006F690B">
      <w:pPr>
        <w:pStyle w:val="a3"/>
        <w:ind w:left="360"/>
        <w:rPr>
          <w:rFonts w:ascii="David" w:hAnsi="David" w:cs="David"/>
          <w:sz w:val="22"/>
          <w:szCs w:val="22"/>
          <w:rtl/>
          <w:lang w:bidi="ar-AE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إطار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منح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الخدمات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سيقوم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المورد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بتزويد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الخدمات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التالية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:</w:t>
      </w:r>
    </w:p>
    <w:p w:rsidR="006F690B" w:rsidRPr="004C5FE0" w:rsidRDefault="006F690B" w:rsidP="006F690B">
      <w:pPr>
        <w:pStyle w:val="a3"/>
        <w:numPr>
          <w:ilvl w:val="0"/>
          <w:numId w:val="1"/>
        </w:numPr>
        <w:rPr>
          <w:rFonts w:ascii="David" w:hAnsi="David" w:cs="David"/>
          <w:vanish/>
          <w:sz w:val="22"/>
          <w:szCs w:val="22"/>
          <w:u w:val="single"/>
          <w:rtl/>
        </w:rPr>
      </w:pPr>
    </w:p>
    <w:p w:rsidR="006935D9" w:rsidRPr="004C5FE0" w:rsidRDefault="008B10A5" w:rsidP="006F690B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تنفيذ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أبحاث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واستشارة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استراتيجية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بمواضيع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ستُحدد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قبل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طاقم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بما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ذلك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المواضيع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التالية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: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القوى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العاملة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جيش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الدفاع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الإسرائيلي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الأجر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والتقاعد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مبنى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منظومة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الاحتياط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مصاريف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وتركيبتها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بمقارنة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دولية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ومقارنة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دول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المواجهة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,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مواطنة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وخصخصة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النُظم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البحث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والتطوير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التكلفة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الاقتصادية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للقتال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مبنى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القوى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جيش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الدفاع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6935D9" w:rsidRPr="004C5FE0">
        <w:rPr>
          <w:rFonts w:ascii="Arial" w:hAnsi="Arial" w:cs="Arial" w:hint="cs"/>
          <w:sz w:val="22"/>
          <w:szCs w:val="22"/>
          <w:rtl/>
          <w:lang w:bidi="ar-AE"/>
        </w:rPr>
        <w:t>الإسرائيلي</w:t>
      </w:r>
      <w:r w:rsidR="006935D9"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</w:p>
    <w:p w:rsidR="008B10A5" w:rsidRPr="004C5FE0" w:rsidRDefault="006935D9" w:rsidP="006935D9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كتابة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أوراق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موقف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ضوء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القضايا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يطرحها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صاحب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الدعوة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المجالات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الاستراتيجية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بناء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القوة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تشغيل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القوة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وغيرها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.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تجدر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الإشارة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تُطلب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أوراق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المواقف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فترة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زمنية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قصيرة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ضوء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طريقة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عمل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صاحب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الدعوة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  <w:r w:rsidR="008B10A5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</w:p>
    <w:p w:rsidR="006935D9" w:rsidRPr="004C5FE0" w:rsidRDefault="006935D9" w:rsidP="006935D9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اجراء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لقاءات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وورشات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عمل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مهنية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لصاحب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الدعوة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للموضوع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المُحدد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قبله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</w:p>
    <w:p w:rsidR="00E40B24" w:rsidRPr="004C5FE0" w:rsidRDefault="00F91A11" w:rsidP="00E40B24">
      <w:pPr>
        <w:pStyle w:val="a3"/>
        <w:numPr>
          <w:ilvl w:val="0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فترة</w:t>
      </w:r>
      <w:r w:rsidRPr="004C5FE0">
        <w:rPr>
          <w:rFonts w:ascii="David" w:hAnsi="David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التعاقد</w:t>
      </w:r>
    </w:p>
    <w:p w:rsidR="00F91A11" w:rsidRPr="004C5FE0" w:rsidRDefault="00F91A11" w:rsidP="006F690B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سيكون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التعاقد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لفترة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سنة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واحدة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موعد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توقيع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المخولين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بالتوقيع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قبل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الوزارة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الاتفاقية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</w:p>
    <w:p w:rsidR="00F91A11" w:rsidRPr="004C5FE0" w:rsidRDefault="009D0DE7" w:rsidP="006F690B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لصاحب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الدعوة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يوجد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الحق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(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الاختياري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)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بتمديد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فترة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التعاقد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بأربعة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فترات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إضافية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مدة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كل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منها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سنة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واحدة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</w:p>
    <w:p w:rsidR="006F690B" w:rsidRPr="004C5FE0" w:rsidRDefault="00A1659C" w:rsidP="006F690B">
      <w:pPr>
        <w:pStyle w:val="a3"/>
        <w:numPr>
          <w:ilvl w:val="0"/>
          <w:numId w:val="1"/>
        </w:numPr>
        <w:rPr>
          <w:rFonts w:ascii="David" w:hAnsi="David" w:cs="David"/>
          <w:b/>
          <w:bCs/>
          <w:sz w:val="22"/>
          <w:szCs w:val="22"/>
          <w:u w:val="single"/>
        </w:rPr>
      </w:pPr>
      <w:r w:rsidRPr="004C5FE0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متطلبات</w:t>
      </w:r>
      <w:r w:rsidRPr="004C5FE0">
        <w:rPr>
          <w:rFonts w:ascii="David" w:hAnsi="David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الحد</w:t>
      </w:r>
      <w:r w:rsidRPr="004C5FE0">
        <w:rPr>
          <w:rFonts w:ascii="David" w:hAnsi="David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الأدنى</w:t>
      </w:r>
    </w:p>
    <w:p w:rsidR="00D23DA7" w:rsidRPr="004C5FE0" w:rsidRDefault="00D23DA7" w:rsidP="00F010B1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  <w:rtl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صاحب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خبرة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مُثبتة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كما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هو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مُفصل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مستندات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.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يخضع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للشروط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المُفصلة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كل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بند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ثانوي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البنود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التالية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تعريف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طاقم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ا</w:t>
      </w:r>
      <w:r w:rsidR="00C059C0">
        <w:rPr>
          <w:rFonts w:ascii="Arial" w:hAnsi="Arial" w:cs="Arial" w:hint="cs"/>
          <w:sz w:val="22"/>
          <w:szCs w:val="22"/>
          <w:rtl/>
          <w:lang w:bidi="ar-AE"/>
        </w:rPr>
        <w:t>ل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عمل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المُقترح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قبله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الذين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يؤدي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دمج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خبرتهم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تلبية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جميع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المتطلبات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التالية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الطاقم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أن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يشمل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الأقل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أربعة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أشخاص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(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David" w:hAnsi="David" w:cs="David"/>
          <w:sz w:val="22"/>
          <w:szCs w:val="22"/>
          <w:rtl/>
          <w:lang w:bidi="ar-AE"/>
        </w:rPr>
        <w:t>–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E366F2" w:rsidRPr="004C5FE0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الطاقم</w:t>
      </w:r>
      <w:r w:rsidR="00E366F2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).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أن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يُشير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بصورة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واضحة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عرضه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الشخص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الذي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سيكون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بمثابة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رئيس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الطاقم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الذي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ستشمل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وظيفته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1159D1">
        <w:rPr>
          <w:rFonts w:ascii="Arial" w:hAnsi="Arial" w:cs="Arial" w:hint="cs"/>
          <w:sz w:val="22"/>
          <w:szCs w:val="22"/>
          <w:rtl/>
          <w:lang w:bidi="ar-AE"/>
        </w:rPr>
        <w:t>عمل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الطاقم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F010B1">
        <w:rPr>
          <w:rFonts w:ascii="Arial" w:hAnsi="Arial" w:cs="Arial" w:hint="cs"/>
          <w:sz w:val="22"/>
          <w:szCs w:val="22"/>
          <w:rtl/>
          <w:lang w:bidi="ar-AE"/>
        </w:rPr>
        <w:t>وسيكون بمثابة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جهة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التواصل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مع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صاحب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3B7C71" w:rsidRPr="004C5FE0">
        <w:rPr>
          <w:rFonts w:ascii="Arial" w:hAnsi="Arial" w:cs="Arial" w:hint="cs"/>
          <w:sz w:val="22"/>
          <w:szCs w:val="22"/>
          <w:rtl/>
          <w:lang w:bidi="ar-AE"/>
        </w:rPr>
        <w:t>الدعوة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الرغم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مما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ورد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أعلاه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جميع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أفراد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الطاقم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استيفاء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الشروط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المُفصلة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المادة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6.3,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التصنيف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9D261A" w:rsidRPr="004C5FE0">
        <w:rPr>
          <w:rFonts w:ascii="Arial" w:hAnsi="Arial" w:cs="Arial" w:hint="cs"/>
          <w:sz w:val="22"/>
          <w:szCs w:val="22"/>
          <w:rtl/>
          <w:lang w:bidi="ar-AE"/>
        </w:rPr>
        <w:t>الأمني</w:t>
      </w:r>
      <w:r w:rsidR="009D261A"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  <w:r w:rsidR="003B7C71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</w:p>
    <w:p w:rsidR="00C13E2B" w:rsidRPr="004C5FE0" w:rsidRDefault="00C13E2B" w:rsidP="006F690B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متطلبات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مهنية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الطاقم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المُقترح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:</w:t>
      </w:r>
    </w:p>
    <w:p w:rsidR="008E13AB" w:rsidRPr="004C5FE0" w:rsidRDefault="008E13AB" w:rsidP="006F690B">
      <w:pPr>
        <w:pStyle w:val="a3"/>
        <w:numPr>
          <w:ilvl w:val="2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الطاقم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صاحب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خبرة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كبيرة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النظام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الأمني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ومع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جيش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الدفاع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الإسرائيلي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بشكل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خاص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بكافة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مجالاته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اليابسة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الجو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والبحر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كما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هو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مُفصل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النحو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التالي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:</w:t>
      </w:r>
    </w:p>
    <w:p w:rsidR="00A56221" w:rsidRPr="004C5FE0" w:rsidRDefault="00A56221" w:rsidP="006F690B">
      <w:pPr>
        <w:pStyle w:val="a3"/>
        <w:numPr>
          <w:ilvl w:val="3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الأقل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%50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أعضاء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الطاقم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هم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أصحاب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خبرة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عسكرية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رفيعة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David" w:hAnsi="David" w:cs="David"/>
          <w:sz w:val="22"/>
          <w:szCs w:val="22"/>
          <w:rtl/>
          <w:lang w:bidi="ar-AE"/>
        </w:rPr>
        <w:t>–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تسرحوا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برتبة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عقيد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الأقل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</w:p>
    <w:p w:rsidR="00A56221" w:rsidRPr="004C5FE0" w:rsidRDefault="00A56221" w:rsidP="006F690B">
      <w:pPr>
        <w:pStyle w:val="a3"/>
        <w:numPr>
          <w:ilvl w:val="3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الأقل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عضو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واحد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الطاقم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تسرح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برتبة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عميد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وأكثر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</w:p>
    <w:p w:rsidR="00A56221" w:rsidRPr="004C5FE0" w:rsidRDefault="00A56221" w:rsidP="004B6F07">
      <w:pPr>
        <w:pStyle w:val="a3"/>
        <w:numPr>
          <w:ilvl w:val="3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الخبرة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المُدمجة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لأعضاء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الطاقم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تشمل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خبرة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تبلغ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الأقل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ثلاثة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سنوات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واحدة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الوحدات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التالية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: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القوات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البرية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سلاح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الجو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شعب</w:t>
      </w:r>
      <w:r w:rsidR="00AD2299">
        <w:rPr>
          <w:rFonts w:ascii="Arial" w:hAnsi="Arial" w:cs="Arial" w:hint="cs"/>
          <w:sz w:val="22"/>
          <w:szCs w:val="22"/>
          <w:rtl/>
          <w:lang w:bidi="ar-AE"/>
        </w:rPr>
        <w:t>ة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الاستخبارات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.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الشرط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وحدات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هيئة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الأركان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العامة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(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مثل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شعبة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التخطيط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وشعبة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العمليات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)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سيتم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اعتبارها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ضمن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4B6F07" w:rsidRPr="004C5FE0">
        <w:rPr>
          <w:rFonts w:ascii="Arial" w:hAnsi="Arial" w:cs="Arial" w:hint="cs"/>
          <w:sz w:val="22"/>
          <w:szCs w:val="22"/>
          <w:rtl/>
          <w:lang w:bidi="ar-AE"/>
        </w:rPr>
        <w:t>الخبرة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5E68D6" w:rsidRPr="004C5FE0">
        <w:rPr>
          <w:rFonts w:ascii="Arial" w:hAnsi="Arial" w:cs="Arial" w:hint="cs"/>
          <w:sz w:val="22"/>
          <w:szCs w:val="22"/>
          <w:rtl/>
          <w:lang w:bidi="ar-AE"/>
        </w:rPr>
        <w:t>المناسبة</w:t>
      </w:r>
      <w:r w:rsidR="005E68D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. </w:t>
      </w:r>
    </w:p>
    <w:p w:rsidR="00007208" w:rsidRPr="004C5FE0" w:rsidRDefault="00007208" w:rsidP="006F690B">
      <w:pPr>
        <w:pStyle w:val="a3"/>
        <w:numPr>
          <w:ilvl w:val="2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الأقل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أحد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أعضاء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الطاقم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لديه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لقب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دكتور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المجال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المعني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مثل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David" w:hAnsi="David" w:cs="David"/>
          <w:sz w:val="22"/>
          <w:szCs w:val="22"/>
          <w:rtl/>
          <w:lang w:bidi="ar-AE"/>
        </w:rPr>
        <w:t>–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الاقتصاد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السياسات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الجماهيرية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العلاقات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الدولية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الشرق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الأوسط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العلوم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السياسية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</w:p>
    <w:p w:rsidR="00007208" w:rsidRPr="004C5FE0" w:rsidRDefault="00EE3813" w:rsidP="006F690B">
      <w:pPr>
        <w:pStyle w:val="a3"/>
        <w:numPr>
          <w:ilvl w:val="2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David" w:hAnsi="David" w:cs="David" w:hint="cs"/>
          <w:sz w:val="22"/>
          <w:szCs w:val="22"/>
          <w:rtl/>
          <w:lang w:bidi="ar-AE"/>
        </w:rPr>
        <w:lastRenderedPageBreak/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الأقل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أحد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أعضاء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الطاقم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لديه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خبرة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مكونة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ثلاثة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سنوات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الأقل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بتنفيذ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بحث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منح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استشارة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مجالات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استراتيجية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ميزانية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</w:p>
    <w:p w:rsidR="00E73093" w:rsidRPr="004C5FE0" w:rsidRDefault="00E73093" w:rsidP="006F690B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جميع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أعضاء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الطاقم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لديهم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تصنيف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يُمكنهم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التعرض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لمواد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مُصنفة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كمواد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"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سرية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للغاية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".</w:t>
      </w:r>
    </w:p>
    <w:p w:rsidR="00E40B24" w:rsidRPr="004C5FE0" w:rsidRDefault="007D6E39" w:rsidP="00E40B24">
      <w:pPr>
        <w:pStyle w:val="a3"/>
        <w:ind w:left="792"/>
        <w:rPr>
          <w:rFonts w:ascii="David" w:hAnsi="David" w:cs="David"/>
          <w:b/>
          <w:bCs/>
          <w:sz w:val="22"/>
          <w:szCs w:val="22"/>
          <w:lang w:bidi="ar-AE"/>
        </w:rPr>
      </w:pPr>
      <w:r w:rsidRPr="004C5FE0">
        <w:rPr>
          <w:rFonts w:ascii="Arial" w:hAnsi="Arial" w:cs="Arial" w:hint="cs"/>
          <w:b/>
          <w:bCs/>
          <w:sz w:val="22"/>
          <w:szCs w:val="22"/>
          <w:rtl/>
          <w:lang w:bidi="ar-AE"/>
        </w:rPr>
        <w:t>متطلبات</w:t>
      </w:r>
      <w:r w:rsidRPr="004C5FE0">
        <w:rPr>
          <w:rFonts w:ascii="David" w:hAnsi="David" w:cs="David" w:hint="cs"/>
          <w:b/>
          <w:bCs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الحد</w:t>
      </w:r>
      <w:r w:rsidRPr="004C5FE0">
        <w:rPr>
          <w:rFonts w:ascii="David" w:hAnsi="David" w:cs="David" w:hint="cs"/>
          <w:b/>
          <w:bCs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الأدنى</w:t>
      </w:r>
      <w:r w:rsidRPr="004C5FE0">
        <w:rPr>
          <w:rFonts w:ascii="David" w:hAnsi="David" w:cs="David" w:hint="cs"/>
          <w:b/>
          <w:bCs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الإدارية</w:t>
      </w:r>
    </w:p>
    <w:p w:rsidR="007D6E39" w:rsidRPr="004C5FE0" w:rsidRDefault="007D6E39" w:rsidP="006F690B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  <w:rtl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إحضار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جميع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المصادقات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المطلوبة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حسب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قانون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صفقات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الهيئات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العامة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للعام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1976,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يشمل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:</w:t>
      </w:r>
    </w:p>
    <w:p w:rsidR="007D6E39" w:rsidRPr="004C5FE0" w:rsidRDefault="007D6E39" w:rsidP="00811468">
      <w:pPr>
        <w:pStyle w:val="a3"/>
        <w:numPr>
          <w:ilvl w:val="2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مصادقة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مأمور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ضريبي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مُدقق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حسابات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مستشار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ضرائب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تُثبت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بأن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يدير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دفاتر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حسابات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معفي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إدارتها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وأنه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مُعتاد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التبليغ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عن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صفقاته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التي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تُفرض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عليها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ضريبة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حسب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قانون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ضريبة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القيمة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المضافة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</w:t>
      </w:r>
      <w:r w:rsidR="00811468" w:rsidRPr="004C5FE0">
        <w:rPr>
          <w:rFonts w:ascii="Arial" w:hAnsi="Arial" w:cs="Arial" w:hint="cs"/>
          <w:sz w:val="22"/>
          <w:szCs w:val="22"/>
          <w:rtl/>
          <w:lang w:bidi="ar-AE"/>
        </w:rPr>
        <w:t>للعام</w:t>
      </w:r>
      <w:r w:rsidR="00811468" w:rsidRPr="004C5FE0">
        <w:rPr>
          <w:rFonts w:ascii="Arial" w:hAnsi="Arial" w:cs="David" w:hint="cs"/>
          <w:sz w:val="22"/>
          <w:szCs w:val="22"/>
          <w:rtl/>
          <w:lang w:bidi="ar-AE"/>
        </w:rPr>
        <w:t xml:space="preserve"> 1975.</w:t>
      </w:r>
    </w:p>
    <w:p w:rsidR="00811468" w:rsidRPr="004C5FE0" w:rsidRDefault="00811468" w:rsidP="00811468">
      <w:pPr>
        <w:pStyle w:val="a3"/>
        <w:numPr>
          <w:ilvl w:val="2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تصريح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عدم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وجود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إدانات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تتعلق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بمخالفات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حسب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قانون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العمال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الأجانب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(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عدم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تشغيل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بصورة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مخالفة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للقانون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وضمان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الشروط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العادلة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),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للعام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1991 (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-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قانون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العمال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الأجانب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)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وحسب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قانون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الحد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الأدنى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الأجور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للعام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1987</w:t>
      </w:r>
      <w:r w:rsidRPr="004C5FE0">
        <w:rPr>
          <w:rFonts w:ascii="David" w:hAnsi="David" w:cs="David" w:hint="cs"/>
          <w:sz w:val="22"/>
          <w:szCs w:val="22"/>
          <w:rtl/>
        </w:rPr>
        <w:t xml:space="preserve"> 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(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-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قانون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الحد</w:t>
      </w:r>
      <w:r w:rsidRPr="004C5FE0">
        <w:rPr>
          <w:rFonts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الأدنى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الأجور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),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بالصيغة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المُرفقة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لهذا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التوجه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كمُلحق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ه</w:t>
      </w:r>
      <w:r w:rsidRPr="004C5FE0">
        <w:rPr>
          <w:rFonts w:asciiTheme="minorHAnsi" w:hAnsiTheme="minorHAnsi" w:cs="David" w:hint="cs"/>
          <w:sz w:val="22"/>
          <w:szCs w:val="22"/>
          <w:rtl/>
        </w:rPr>
        <w:t>'.</w:t>
      </w:r>
    </w:p>
    <w:p w:rsidR="001D2FB7" w:rsidRPr="004C5FE0" w:rsidRDefault="009054AD" w:rsidP="001D2FB7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يدفع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لعماله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الشروط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الاجتماعية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حسب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القوانين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.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لإثبات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استيفاء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شرط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الحد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الأدنى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أن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يُرفق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لعرضه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تصريح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ومُصادق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عليه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قبل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محامٍ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والتزام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قبل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لاستيفاء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قوانين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العمل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حسب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الصيغة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المُرفقة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الملحق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ه</w:t>
      </w:r>
      <w:r w:rsidRPr="004C5FE0">
        <w:rPr>
          <w:rFonts w:asciiTheme="minorBidi" w:hAnsiTheme="minorBidi" w:cs="David" w:hint="cs"/>
          <w:sz w:val="22"/>
          <w:szCs w:val="22"/>
          <w:rtl/>
        </w:rPr>
        <w:t>'</w:t>
      </w:r>
      <w:r w:rsidRPr="004C5FE0">
        <w:rPr>
          <w:rFonts w:asciiTheme="minorBidi" w:hAnsiTheme="minorBidi" w:cs="David" w:hint="cs"/>
          <w:sz w:val="22"/>
          <w:szCs w:val="22"/>
          <w:rtl/>
          <w:lang w:bidi="ar-AE"/>
        </w:rPr>
        <w:t>.</w:t>
      </w:r>
    </w:p>
    <w:p w:rsidR="009054AD" w:rsidRPr="004C5FE0" w:rsidRDefault="009054AD" w:rsidP="00807779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اذا</w:t>
      </w:r>
      <w:r w:rsidR="001D2FB7"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1D2FB7" w:rsidRPr="004C5FE0">
        <w:rPr>
          <w:rFonts w:ascii="Arial" w:hAnsi="Arial" w:cs="Arial" w:hint="cs"/>
          <w:sz w:val="22"/>
          <w:szCs w:val="22"/>
          <w:rtl/>
          <w:lang w:bidi="ar-AE"/>
        </w:rPr>
        <w:t>كان</w:t>
      </w:r>
      <w:r w:rsidR="001D2FB7"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1D2FB7" w:rsidRPr="004C5FE0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="001D2FB7"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1D2FB7" w:rsidRPr="004C5FE0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="001D2FB7"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1D2FB7" w:rsidRPr="004C5FE0">
        <w:rPr>
          <w:rFonts w:ascii="Arial" w:hAnsi="Arial" w:cs="Arial" w:hint="cs"/>
          <w:sz w:val="22"/>
          <w:szCs w:val="22"/>
          <w:rtl/>
          <w:lang w:bidi="ar-AE"/>
        </w:rPr>
        <w:t>عبارة</w:t>
      </w:r>
      <w:r w:rsidR="001D2FB7"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1D2FB7" w:rsidRPr="004C5FE0">
        <w:rPr>
          <w:rFonts w:ascii="Arial" w:hAnsi="Arial" w:cs="Arial" w:hint="cs"/>
          <w:sz w:val="22"/>
          <w:szCs w:val="22"/>
          <w:rtl/>
          <w:lang w:bidi="ar-AE"/>
        </w:rPr>
        <w:t>عن</w:t>
      </w:r>
      <w:r w:rsidR="001D2FB7"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1D2FB7" w:rsidRPr="004C5FE0">
        <w:rPr>
          <w:rFonts w:ascii="Arial" w:hAnsi="Arial" w:cs="Arial" w:hint="cs"/>
          <w:sz w:val="22"/>
          <w:szCs w:val="22"/>
          <w:rtl/>
          <w:lang w:bidi="ar-AE"/>
        </w:rPr>
        <w:t>شركة</w:t>
      </w:r>
      <w:r w:rsidR="00AD2299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- </w:t>
      </w:r>
      <w:r w:rsidR="001D2FB7" w:rsidRPr="004C5FE0">
        <w:rPr>
          <w:rFonts w:ascii="Arial" w:hAnsi="Arial" w:cs="Arial" w:hint="cs"/>
          <w:sz w:val="22"/>
          <w:szCs w:val="22"/>
          <w:rtl/>
          <w:lang w:bidi="ar-AE"/>
        </w:rPr>
        <w:t>عدم</w:t>
      </w:r>
      <w:r w:rsidR="001D2FB7"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1D2FB7" w:rsidRPr="004C5FE0">
        <w:rPr>
          <w:rFonts w:ascii="Arial" w:hAnsi="Arial" w:cs="Arial" w:hint="cs"/>
          <w:sz w:val="22"/>
          <w:szCs w:val="22"/>
          <w:rtl/>
          <w:lang w:bidi="ar-AE"/>
        </w:rPr>
        <w:t>وجود</w:t>
      </w:r>
      <w:r w:rsidR="001D2FB7"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1D2FB7" w:rsidRPr="004C5FE0">
        <w:rPr>
          <w:rFonts w:ascii="Arial" w:hAnsi="Arial" w:cs="Arial" w:hint="cs"/>
          <w:sz w:val="22"/>
          <w:szCs w:val="22"/>
          <w:rtl/>
          <w:lang w:bidi="ar-AE"/>
        </w:rPr>
        <w:t>ديون</w:t>
      </w:r>
      <w:r w:rsidR="001D2FB7"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1D2FB7" w:rsidRPr="004C5FE0">
        <w:rPr>
          <w:rFonts w:ascii="Arial" w:hAnsi="Arial" w:cs="Arial" w:hint="cs"/>
          <w:sz w:val="22"/>
          <w:szCs w:val="22"/>
          <w:rtl/>
          <w:lang w:bidi="ar-AE"/>
        </w:rPr>
        <w:t>لمُسجل</w:t>
      </w:r>
      <w:r w:rsidR="001D2FB7"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1D2FB7" w:rsidRPr="004C5FE0">
        <w:rPr>
          <w:rFonts w:ascii="Arial" w:hAnsi="Arial" w:cs="Arial" w:hint="cs"/>
          <w:sz w:val="22"/>
          <w:szCs w:val="22"/>
          <w:rtl/>
          <w:lang w:bidi="ar-AE"/>
        </w:rPr>
        <w:t>الشركات</w:t>
      </w:r>
      <w:r w:rsidR="001D2FB7" w:rsidRPr="004C5FE0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.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صيغة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مُحتلنة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للشركة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سلطة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المؤسسات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والتي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تشير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عدم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وجود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ديون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لمُسجل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الشركات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حسب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التعليمات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المُحددة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تعليمات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اللوائح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الأموال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والتموين</w:t>
      </w:r>
      <w:r w:rsidRPr="004C5FE0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807779" w:rsidRPr="004C5FE0">
        <w:rPr>
          <w:rFonts w:asciiTheme="minorBidi" w:hAnsiTheme="minorBidi" w:cs="David"/>
          <w:sz w:val="22"/>
          <w:szCs w:val="22"/>
          <w:rtl/>
          <w:lang w:bidi="ar-AE"/>
        </w:rPr>
        <w:t>7.4.6.1</w:t>
      </w:r>
      <w:r w:rsidR="00807779" w:rsidRPr="004C5FE0">
        <w:rPr>
          <w:rFonts w:asciiTheme="minorBidi" w:hAnsiTheme="minorBidi" w:cs="David" w:hint="cs"/>
          <w:sz w:val="22"/>
          <w:szCs w:val="22"/>
          <w:rtl/>
          <w:lang w:bidi="ar-AE"/>
        </w:rPr>
        <w:t>.</w:t>
      </w:r>
    </w:p>
    <w:p w:rsidR="00760880" w:rsidRPr="004C5FE0" w:rsidRDefault="00760880" w:rsidP="00AE6AD7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إرفاق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التزام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الحفاظ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السرية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بكل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يتعلق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بموضوع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التعاقد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</w:p>
    <w:p w:rsidR="00760880" w:rsidRPr="004C5FE0" w:rsidRDefault="00760880" w:rsidP="00AE6AD7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إرفاق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تصريح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عدم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تضارب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المصالح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</w:p>
    <w:p w:rsidR="00760880" w:rsidRPr="004C5FE0" w:rsidRDefault="00760880" w:rsidP="00AE6AD7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كفالة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بنكية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بنك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إسرائيلي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شركة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تأمين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إسرائيلية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لديها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تصريح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للعمل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مجال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التأمين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حسب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قانون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الإشراف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الخدمات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المالية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(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تأمين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),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للعام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1981,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بحيث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تكون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مُستقلة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وغير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مُقيدة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بمبلغ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35,000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شيكل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جديد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سارية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المفعول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حتى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30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آب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2019.</w:t>
      </w:r>
    </w:p>
    <w:p w:rsidR="006A4AE1" w:rsidRPr="004C5FE0" w:rsidRDefault="006A4AE1" w:rsidP="00AE6AD7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الذي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يُقدم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حسب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تعليمات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البند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إقصاءه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كلياً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.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يحفظ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صاحب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الدعوة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لنفسه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الحق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(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لكنه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غير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مُلزم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للقيام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بذلك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)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بتصحيح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الأخطاء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التقنية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قد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لملائمته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لمتطلبات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التوجه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>.</w:t>
      </w:r>
    </w:p>
    <w:p w:rsidR="007E3CA2" w:rsidRPr="004C5FE0" w:rsidRDefault="005A756E" w:rsidP="009634EE">
      <w:pPr>
        <w:pStyle w:val="a3"/>
        <w:numPr>
          <w:ilvl w:val="0"/>
          <w:numId w:val="1"/>
        </w:numPr>
        <w:rPr>
          <w:rFonts w:ascii="David" w:hAnsi="David" w:cs="David"/>
          <w:b/>
          <w:bCs/>
          <w:sz w:val="22"/>
          <w:szCs w:val="22"/>
          <w:u w:val="single"/>
        </w:rPr>
      </w:pPr>
      <w:r w:rsidRPr="004C5FE0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طريقة</w:t>
      </w:r>
      <w:r w:rsidRPr="004C5FE0">
        <w:rPr>
          <w:rFonts w:ascii="David" w:hAnsi="David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تقديم</w:t>
      </w:r>
      <w:r w:rsidRPr="004C5FE0">
        <w:rPr>
          <w:rFonts w:ascii="David" w:hAnsi="David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4C5FE0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العروض</w:t>
      </w:r>
    </w:p>
    <w:p w:rsidR="006B799C" w:rsidRPr="004C5FE0" w:rsidRDefault="006B799C" w:rsidP="00AE6AD7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طابق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المدخل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المالية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شارع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كاب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لان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1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القدس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بداخل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مُغلق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.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الكتابة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المغلف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"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مناقصة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علنية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رقم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2019/03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استشارة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لطاقم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الأمن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شعبة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الميزانيات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D56BE6" w:rsidRPr="004C5FE0">
        <w:rPr>
          <w:rFonts w:ascii="Arial" w:hAnsi="Arial" w:cs="Arial" w:hint="cs"/>
          <w:sz w:val="22"/>
          <w:szCs w:val="22"/>
          <w:rtl/>
          <w:lang w:bidi="ar-AE"/>
        </w:rPr>
        <w:t>المالية</w:t>
      </w:r>
      <w:r w:rsidR="00D56BE6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". </w:t>
      </w:r>
      <w:r w:rsidR="00C624C7" w:rsidRPr="004C5FE0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="00C624C7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C624C7" w:rsidRPr="004C5FE0">
        <w:rPr>
          <w:rFonts w:ascii="Arial" w:hAnsi="Arial" w:cs="Arial" w:hint="cs"/>
          <w:sz w:val="22"/>
          <w:szCs w:val="22"/>
          <w:rtl/>
          <w:lang w:bidi="ar-AE"/>
        </w:rPr>
        <w:t>الأخير</w:t>
      </w:r>
      <w:r w:rsidR="00C624C7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C624C7" w:rsidRPr="004C5FE0">
        <w:rPr>
          <w:rFonts w:ascii="Arial" w:hAnsi="Arial" w:cs="Arial" w:hint="cs"/>
          <w:sz w:val="22"/>
          <w:szCs w:val="22"/>
          <w:rtl/>
          <w:lang w:bidi="ar-AE"/>
        </w:rPr>
        <w:t>لتقديم</w:t>
      </w:r>
      <w:r w:rsidR="00C624C7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C624C7" w:rsidRPr="004C5FE0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="00C624C7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C624C7" w:rsidRPr="004C5FE0">
        <w:rPr>
          <w:rFonts w:ascii="Arial" w:hAnsi="Arial" w:cs="Arial" w:hint="cs"/>
          <w:sz w:val="22"/>
          <w:szCs w:val="22"/>
          <w:rtl/>
          <w:lang w:bidi="ar-AE"/>
        </w:rPr>
        <w:t>هو</w:t>
      </w:r>
      <w:r w:rsidR="00C624C7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C624C7" w:rsidRPr="004C5FE0">
        <w:rPr>
          <w:rFonts w:ascii="Arial" w:hAnsi="Arial" w:cs="Arial" w:hint="cs"/>
          <w:sz w:val="22"/>
          <w:szCs w:val="22"/>
          <w:rtl/>
          <w:lang w:bidi="ar-AE"/>
        </w:rPr>
        <w:t>بتاريخ</w:t>
      </w:r>
      <w:r w:rsidR="00C624C7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30.5.2019 </w:t>
      </w:r>
      <w:r w:rsidR="00C624C7"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C624C7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="00C624C7" w:rsidRPr="004C5FE0">
        <w:rPr>
          <w:rFonts w:ascii="Arial" w:hAnsi="Arial" w:cs="Arial" w:hint="cs"/>
          <w:sz w:val="22"/>
          <w:szCs w:val="22"/>
          <w:rtl/>
          <w:lang w:bidi="ar-AE"/>
        </w:rPr>
        <w:t>الساعة</w:t>
      </w:r>
      <w:r w:rsidR="00C624C7"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12:00.</w:t>
      </w:r>
    </w:p>
    <w:p w:rsidR="00C624C7" w:rsidRPr="004C5FE0" w:rsidRDefault="00C624C7" w:rsidP="00C624C7">
      <w:pPr>
        <w:pStyle w:val="a3"/>
        <w:numPr>
          <w:ilvl w:val="1"/>
          <w:numId w:val="1"/>
        </w:numPr>
        <w:rPr>
          <w:rFonts w:ascii="David" w:hAnsi="David" w:cs="David"/>
          <w:sz w:val="22"/>
          <w:szCs w:val="22"/>
        </w:rPr>
      </w:pPr>
      <w:r w:rsidRPr="004C5FE0">
        <w:rPr>
          <w:rFonts w:ascii="Arial" w:hAnsi="Arial" w:cs="Arial" w:hint="cs"/>
          <w:sz w:val="22"/>
          <w:szCs w:val="22"/>
          <w:rtl/>
          <w:lang w:bidi="ar-AE"/>
        </w:rPr>
        <w:t>يحق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لمُقدم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الذي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يطلب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الحصول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توضيحات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التوجه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خطياً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للسيدة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سبير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إيفرجان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المسؤولة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الأمن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شعبة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الميزانيات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المالية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,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البريد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الالكتروني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: </w:t>
      </w:r>
      <w:hyperlink r:id="rId6" w:history="1">
        <w:r w:rsidRPr="004C5FE0">
          <w:rPr>
            <w:rStyle w:val="Hyperlink"/>
            <w:rFonts w:ascii="David" w:hAnsi="David" w:cs="David"/>
            <w:sz w:val="22"/>
            <w:szCs w:val="22"/>
          </w:rPr>
          <w:t>sapirifa@mof.gov.il</w:t>
        </w:r>
      </w:hyperlink>
      <w:r w:rsidRPr="004C5FE0">
        <w:rPr>
          <w:rFonts w:ascii="David" w:hAnsi="David" w:cs="David"/>
          <w:sz w:val="22"/>
          <w:szCs w:val="22"/>
          <w:rtl/>
        </w:rPr>
        <w:t xml:space="preserve">.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التأكد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استلام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البريد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الالكتروني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الاتصال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هاتف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رقم</w:t>
      </w:r>
      <w:r w:rsidRPr="004C5FE0">
        <w:rPr>
          <w:rFonts w:ascii="David" w:hAnsi="David" w:cs="David" w:hint="cs"/>
          <w:sz w:val="22"/>
          <w:szCs w:val="22"/>
          <w:rtl/>
          <w:lang w:bidi="ar-AE"/>
        </w:rPr>
        <w:t xml:space="preserve"> </w:t>
      </w:r>
      <w:r w:rsidRPr="004C5FE0">
        <w:rPr>
          <w:rFonts w:ascii="David" w:hAnsi="David" w:cs="David"/>
          <w:sz w:val="22"/>
          <w:szCs w:val="22"/>
          <w:rtl/>
        </w:rPr>
        <w:t xml:space="preserve">02-5317399 </w:t>
      </w:r>
      <w:r w:rsidRPr="004C5FE0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4C5FE0">
        <w:rPr>
          <w:rFonts w:ascii="David" w:hAnsi="David" w:cs="David"/>
          <w:sz w:val="22"/>
          <w:szCs w:val="22"/>
          <w:rtl/>
        </w:rPr>
        <w:t xml:space="preserve"> 052-5462960.</w:t>
      </w:r>
      <w:r w:rsidR="0005744C" w:rsidRPr="004C5FE0">
        <w:rPr>
          <w:rFonts w:ascii="David" w:hAnsi="David" w:cs="David" w:hint="cs"/>
          <w:sz w:val="22"/>
          <w:szCs w:val="22"/>
        </w:rPr>
        <w:t xml:space="preserve"> </w:t>
      </w:r>
      <w:r w:rsidR="0005744C" w:rsidRPr="004C5FE0">
        <w:rPr>
          <w:rFonts w:asciiTheme="minorHAnsi" w:hAnsiTheme="minorHAnsi" w:cs="David" w:hint="cs"/>
          <w:sz w:val="22"/>
          <w:szCs w:val="22"/>
          <w:rtl/>
        </w:rPr>
        <w:t xml:space="preserve">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الأخير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لتقديم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الأسئلة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الاستفسارية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هو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16.5.2019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الساعة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12:00.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الأخير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للرد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الأسئلة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</w:t>
      </w:r>
      <w:r w:rsidR="0005744C" w:rsidRPr="004C5FE0">
        <w:rPr>
          <w:rFonts w:ascii="Arial" w:hAnsi="Arial" w:cs="Arial" w:hint="cs"/>
          <w:sz w:val="22"/>
          <w:szCs w:val="22"/>
          <w:rtl/>
          <w:lang w:bidi="ar-AE"/>
        </w:rPr>
        <w:t>هو</w:t>
      </w:r>
      <w:r w:rsidR="0005744C" w:rsidRPr="004C5FE0">
        <w:rPr>
          <w:rFonts w:asciiTheme="minorHAnsi" w:hAnsiTheme="minorHAnsi" w:cs="David" w:hint="cs"/>
          <w:sz w:val="22"/>
          <w:szCs w:val="22"/>
          <w:rtl/>
          <w:lang w:bidi="ar-AE"/>
        </w:rPr>
        <w:t xml:space="preserve"> 23.5.2019.</w:t>
      </w:r>
    </w:p>
    <w:p w:rsidR="007E3CA2" w:rsidRPr="004C5FE0" w:rsidRDefault="007E3CA2" w:rsidP="00AE6AD7">
      <w:pPr>
        <w:pStyle w:val="a3"/>
        <w:rPr>
          <w:rFonts w:ascii="David" w:hAnsi="David" w:cs="David"/>
          <w:sz w:val="22"/>
          <w:szCs w:val="22"/>
        </w:rPr>
      </w:pPr>
    </w:p>
    <w:p w:rsidR="006F690B" w:rsidRPr="004C5FE0" w:rsidRDefault="006F690B" w:rsidP="006F690B">
      <w:pPr>
        <w:rPr>
          <w:rFonts w:cs="David"/>
        </w:rPr>
      </w:pPr>
    </w:p>
    <w:sectPr w:rsidR="006F690B" w:rsidRPr="004C5FE0" w:rsidSect="00E10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AF5D89"/>
    <w:multiLevelType w:val="multilevel"/>
    <w:tmpl w:val="2DE4DDCC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4" w:hanging="43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  <w:rPr>
        <w:rFonts w:hint="default"/>
      </w:rPr>
    </w:lvl>
  </w:abstractNum>
  <w:abstractNum w:abstractNumId="1" w15:restartNumberingAfterBreak="0">
    <w:nsid w:val="270402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1445CAD"/>
    <w:multiLevelType w:val="multilevel"/>
    <w:tmpl w:val="0882A8F4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17" w:hanging="360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ind w:left="1434" w:hanging="720"/>
      </w:pPr>
    </w:lvl>
    <w:lvl w:ilvl="3">
      <w:start w:val="1"/>
      <w:numFmt w:val="decimal"/>
      <w:lvlText w:val="%1.%2.%3.%4"/>
      <w:lvlJc w:val="left"/>
      <w:pPr>
        <w:ind w:left="2151" w:hanging="1080"/>
      </w:pPr>
    </w:lvl>
    <w:lvl w:ilvl="4">
      <w:start w:val="1"/>
      <w:numFmt w:val="decimal"/>
      <w:lvlText w:val="%1.%2.%3.%4.%5"/>
      <w:lvlJc w:val="left"/>
      <w:pPr>
        <w:ind w:left="2508" w:hanging="1080"/>
      </w:pPr>
    </w:lvl>
    <w:lvl w:ilvl="5">
      <w:start w:val="1"/>
      <w:numFmt w:val="decimal"/>
      <w:lvlText w:val="%1.%2.%3.%4.%5.%6"/>
      <w:lvlJc w:val="left"/>
      <w:pPr>
        <w:ind w:left="3225" w:hanging="1440"/>
      </w:pPr>
    </w:lvl>
    <w:lvl w:ilvl="6">
      <w:start w:val="1"/>
      <w:numFmt w:val="decimal"/>
      <w:lvlText w:val="%1.%2.%3.%4.%5.%6.%7"/>
      <w:lvlJc w:val="left"/>
      <w:pPr>
        <w:ind w:left="3582" w:hanging="1440"/>
      </w:pPr>
    </w:lvl>
    <w:lvl w:ilvl="7">
      <w:start w:val="1"/>
      <w:numFmt w:val="decimal"/>
      <w:lvlText w:val="%1.%2.%3.%4.%5.%6.%7.%8"/>
      <w:lvlJc w:val="left"/>
      <w:pPr>
        <w:ind w:left="4299" w:hanging="1800"/>
      </w:pPr>
    </w:lvl>
    <w:lvl w:ilvl="8">
      <w:start w:val="1"/>
      <w:numFmt w:val="decimal"/>
      <w:lvlText w:val="%1.%2.%3.%4.%5.%6.%7.%8.%9"/>
      <w:lvlJc w:val="left"/>
      <w:pPr>
        <w:ind w:left="4656" w:hanging="1800"/>
      </w:pPr>
    </w:lvl>
  </w:abstractNum>
  <w:abstractNum w:abstractNumId="3" w15:restartNumberingAfterBreak="0">
    <w:nsid w:val="598E55C3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90B"/>
    <w:rsid w:val="00007208"/>
    <w:rsid w:val="0005744C"/>
    <w:rsid w:val="00091594"/>
    <w:rsid w:val="001159D1"/>
    <w:rsid w:val="001172E5"/>
    <w:rsid w:val="00134167"/>
    <w:rsid w:val="0019409D"/>
    <w:rsid w:val="001D2FB7"/>
    <w:rsid w:val="00213003"/>
    <w:rsid w:val="00227653"/>
    <w:rsid w:val="00316AA7"/>
    <w:rsid w:val="003B7C71"/>
    <w:rsid w:val="004B056C"/>
    <w:rsid w:val="004B6F07"/>
    <w:rsid w:val="004C5FE0"/>
    <w:rsid w:val="005A756E"/>
    <w:rsid w:val="005E68D6"/>
    <w:rsid w:val="005F7B4C"/>
    <w:rsid w:val="006935D9"/>
    <w:rsid w:val="006A4AE1"/>
    <w:rsid w:val="006B799C"/>
    <w:rsid w:val="006F690B"/>
    <w:rsid w:val="00760880"/>
    <w:rsid w:val="007D6E39"/>
    <w:rsid w:val="007E3CA2"/>
    <w:rsid w:val="00807779"/>
    <w:rsid w:val="00811468"/>
    <w:rsid w:val="008B10A5"/>
    <w:rsid w:val="008E13AB"/>
    <w:rsid w:val="009054AD"/>
    <w:rsid w:val="00907F1B"/>
    <w:rsid w:val="009634EE"/>
    <w:rsid w:val="009D0DE7"/>
    <w:rsid w:val="009D261A"/>
    <w:rsid w:val="00A0288E"/>
    <w:rsid w:val="00A1659C"/>
    <w:rsid w:val="00A56221"/>
    <w:rsid w:val="00AD2299"/>
    <w:rsid w:val="00AE6AD7"/>
    <w:rsid w:val="00AE783C"/>
    <w:rsid w:val="00C059C0"/>
    <w:rsid w:val="00C13E2B"/>
    <w:rsid w:val="00C624C7"/>
    <w:rsid w:val="00D23DA7"/>
    <w:rsid w:val="00D56BE6"/>
    <w:rsid w:val="00D63311"/>
    <w:rsid w:val="00E10DA5"/>
    <w:rsid w:val="00E366F2"/>
    <w:rsid w:val="00E40B24"/>
    <w:rsid w:val="00E73093"/>
    <w:rsid w:val="00EE3813"/>
    <w:rsid w:val="00EF256E"/>
    <w:rsid w:val="00F010B1"/>
    <w:rsid w:val="00F5473D"/>
    <w:rsid w:val="00F91A11"/>
    <w:rsid w:val="00FA2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E575A4-E70A-4E10-820B-9061B34A9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x.x.x.x"/>
    <w:basedOn w:val="a"/>
    <w:link w:val="a4"/>
    <w:uiPriority w:val="34"/>
    <w:qFormat/>
    <w:rsid w:val="006F690B"/>
    <w:pPr>
      <w:spacing w:before="120" w:after="120" w:line="360" w:lineRule="auto"/>
      <w:ind w:left="720"/>
      <w:contextualSpacing/>
      <w:jc w:val="both"/>
    </w:pPr>
    <w:rPr>
      <w:rFonts w:ascii="Times New Roman" w:hAnsi="Times New Roman" w:cs="FrankRuehl"/>
      <w:sz w:val="24"/>
      <w:szCs w:val="26"/>
    </w:rPr>
  </w:style>
  <w:style w:type="character" w:customStyle="1" w:styleId="a4">
    <w:name w:val="פיסקת רשימה תו"/>
    <w:aliases w:val="x.x.x.x תו"/>
    <w:link w:val="a3"/>
    <w:locked/>
    <w:rsid w:val="006F690B"/>
    <w:rPr>
      <w:rFonts w:ascii="Times New Roman" w:hAnsi="Times New Roman" w:cs="FrankRuehl"/>
      <w:sz w:val="24"/>
      <w:szCs w:val="26"/>
    </w:rPr>
  </w:style>
  <w:style w:type="character" w:styleId="a5">
    <w:name w:val="annotation reference"/>
    <w:basedOn w:val="a0"/>
    <w:uiPriority w:val="99"/>
    <w:semiHidden/>
    <w:unhideWhenUsed/>
    <w:rsid w:val="006F690B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6F690B"/>
    <w:pPr>
      <w:spacing w:after="0" w:line="240" w:lineRule="auto"/>
      <w:jc w:val="both"/>
    </w:pPr>
    <w:rPr>
      <w:rFonts w:ascii="Times New Roman" w:eastAsia="Times New Roman" w:hAnsi="Times New Roman" w:cs="FrankRuehl"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6F690B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8">
    <w:name w:val="Balloon Text"/>
    <w:basedOn w:val="a"/>
    <w:link w:val="a9"/>
    <w:uiPriority w:val="99"/>
    <w:semiHidden/>
    <w:unhideWhenUsed/>
    <w:rsid w:val="006F690B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6F690B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6F690B"/>
    <w:rPr>
      <w:color w:val="0563C1" w:themeColor="hyperlink"/>
      <w:u w:val="single"/>
    </w:rPr>
  </w:style>
  <w:style w:type="paragraph" w:styleId="aa">
    <w:name w:val="annotation subject"/>
    <w:basedOn w:val="a6"/>
    <w:next w:val="a6"/>
    <w:link w:val="ab"/>
    <w:uiPriority w:val="99"/>
    <w:semiHidden/>
    <w:unhideWhenUsed/>
    <w:rsid w:val="00E40B24"/>
    <w:pPr>
      <w:spacing w:after="160"/>
      <w:jc w:val="left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ab">
    <w:name w:val="נושא הערה תו"/>
    <w:basedOn w:val="a7"/>
    <w:link w:val="aa"/>
    <w:uiPriority w:val="99"/>
    <w:semiHidden/>
    <w:rsid w:val="00E40B24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apirifa@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B102F8-F822-4CB9-A70F-EA8F6E6E02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867</Words>
  <Characters>4338</Characters>
  <Application>Microsoft Office Word</Application>
  <DocSecurity>4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עלי בינג</dc:creator>
  <cp:keywords/>
  <dc:description/>
  <cp:lastModifiedBy>אסנת תורג'מן</cp:lastModifiedBy>
  <cp:revision>2</cp:revision>
  <dcterms:created xsi:type="dcterms:W3CDTF">2019-04-28T09:05:00Z</dcterms:created>
  <dcterms:modified xsi:type="dcterms:W3CDTF">2019-04-28T09:05:00Z</dcterms:modified>
</cp:coreProperties>
</file>